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380" w:tblpY="2736"/>
        <w:tblOverlap w:val="never"/>
        <w:tblW w:w="141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186"/>
        <w:gridCol w:w="820"/>
        <w:gridCol w:w="2100"/>
        <w:gridCol w:w="2513"/>
        <w:gridCol w:w="2518"/>
        <w:gridCol w:w="1424"/>
        <w:gridCol w:w="1414"/>
        <w:gridCol w:w="1358"/>
      </w:tblGrid>
      <w:tr w14:paraId="1A9E0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806" w:type="dxa"/>
            <w:tcBorders>
              <w:bottom w:val="single" w:color="auto" w:sz="4" w:space="0"/>
            </w:tcBorders>
            <w:vAlign w:val="center"/>
          </w:tcPr>
          <w:p w14:paraId="72FA7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86" w:type="dxa"/>
            <w:tcBorders>
              <w:bottom w:val="single" w:color="auto" w:sz="4" w:space="0"/>
            </w:tcBorders>
            <w:vAlign w:val="center"/>
          </w:tcPr>
          <w:p w14:paraId="73259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20" w:type="dxa"/>
            <w:tcBorders>
              <w:bottom w:val="single" w:color="auto" w:sz="4" w:space="0"/>
            </w:tcBorders>
            <w:vAlign w:val="center"/>
          </w:tcPr>
          <w:p w14:paraId="114E9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100" w:type="dxa"/>
            <w:tcBorders>
              <w:bottom w:val="single" w:color="auto" w:sz="4" w:space="0"/>
            </w:tcBorders>
            <w:vAlign w:val="center"/>
          </w:tcPr>
          <w:p w14:paraId="1BE1B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513" w:type="dxa"/>
            <w:tcBorders>
              <w:bottom w:val="single" w:color="auto" w:sz="4" w:space="0"/>
            </w:tcBorders>
            <w:vAlign w:val="center"/>
          </w:tcPr>
          <w:p w14:paraId="17B0C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所属（上级）工会</w:t>
            </w:r>
          </w:p>
        </w:tc>
        <w:tc>
          <w:tcPr>
            <w:tcW w:w="2518" w:type="dxa"/>
            <w:tcBorders>
              <w:bottom w:val="single" w:color="auto" w:sz="4" w:space="0"/>
            </w:tcBorders>
            <w:vAlign w:val="center"/>
          </w:tcPr>
          <w:p w14:paraId="6FF1F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致困原因</w:t>
            </w:r>
          </w:p>
        </w:tc>
        <w:tc>
          <w:tcPr>
            <w:tcW w:w="1424" w:type="dxa"/>
            <w:tcBorders>
              <w:bottom w:val="single" w:color="auto" w:sz="4" w:space="0"/>
            </w:tcBorders>
            <w:vAlign w:val="center"/>
          </w:tcPr>
          <w:p w14:paraId="01228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建档类别</w:t>
            </w:r>
          </w:p>
        </w:tc>
        <w:tc>
          <w:tcPr>
            <w:tcW w:w="1414" w:type="dxa"/>
            <w:tcBorders>
              <w:bottom w:val="single" w:color="auto" w:sz="4" w:space="0"/>
            </w:tcBorders>
            <w:vAlign w:val="center"/>
          </w:tcPr>
          <w:p w14:paraId="4B004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救助项目</w:t>
            </w:r>
          </w:p>
        </w:tc>
        <w:tc>
          <w:tcPr>
            <w:tcW w:w="1358" w:type="dxa"/>
            <w:tcBorders>
              <w:bottom w:val="single" w:color="auto" w:sz="4" w:space="0"/>
            </w:tcBorders>
            <w:vAlign w:val="center"/>
          </w:tcPr>
          <w:p w14:paraId="7900F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救助金额</w:t>
            </w:r>
          </w:p>
          <w:p w14:paraId="437CF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（元）</w:t>
            </w:r>
          </w:p>
        </w:tc>
      </w:tr>
      <w:tr w14:paraId="66103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30F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 w:colFirst="0" w:colLast="8"/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87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  杨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BBB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7E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安徽江淮汽车集团股份有限公司</w:t>
            </w:r>
          </w:p>
        </w:tc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A8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省机械冶金工会</w:t>
            </w:r>
          </w:p>
        </w:tc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8B0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职工子女患噬血细胞综合征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5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深度困难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0C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医疗救助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84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20000</w:t>
            </w:r>
          </w:p>
        </w:tc>
      </w:tr>
      <w:tr w14:paraId="74E61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975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37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马腾飞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E4F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AA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安徽江淮汽车集团股份有限公司</w:t>
            </w:r>
          </w:p>
        </w:tc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5A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省机械冶金工会</w:t>
            </w:r>
          </w:p>
        </w:tc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028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职工本人患恶性淋巴瘤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7F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深度困难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0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医疗救助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D0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20000</w:t>
            </w:r>
          </w:p>
        </w:tc>
      </w:tr>
      <w:tr w14:paraId="0A913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BC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06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侯云龙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86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74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安徽江淮汽车集团股份有限公司</w:t>
            </w:r>
          </w:p>
        </w:tc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3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省机械冶金工会</w:t>
            </w:r>
          </w:p>
        </w:tc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5C7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职工配偶患卵巢、结肠恶性肿瘤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DA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深度困难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F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医疗救助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8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20000</w:t>
            </w:r>
          </w:p>
        </w:tc>
      </w:tr>
      <w:tr w14:paraId="1BA1B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7E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7AA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李金锁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DB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B4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安徽江淮汽车集团股份有限公司</w:t>
            </w:r>
          </w:p>
        </w:tc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CB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省机械冶金工会</w:t>
            </w:r>
          </w:p>
        </w:tc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A58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职工父亲患脑血栓致瘫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97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深度困难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E9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医疗救助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54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15360</w:t>
            </w:r>
          </w:p>
        </w:tc>
      </w:tr>
      <w:tr w14:paraId="1784D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30D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229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吕涛涛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72C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BC8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安徽江淮汽车集团股份有限公司</w:t>
            </w:r>
          </w:p>
        </w:tc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78B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省机械冶金工会</w:t>
            </w:r>
          </w:p>
        </w:tc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57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职工父亲患膜性肾病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77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相对困难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3F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医疗救助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9F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8490</w:t>
            </w:r>
          </w:p>
        </w:tc>
      </w:tr>
      <w:tr w14:paraId="5EA8E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41D4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9561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陈永柱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BFB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00A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安徽江淮汽车集团股份有限公司</w:t>
            </w:r>
          </w:p>
        </w:tc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5A8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省机械冶金工会</w:t>
            </w:r>
          </w:p>
        </w:tc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933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职工子女患大田园综合征、高乳酸血症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DF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相对困难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33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医疗救助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26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3030</w:t>
            </w:r>
          </w:p>
        </w:tc>
      </w:tr>
      <w:tr w14:paraId="46DFD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A98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D94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李海峰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508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88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安徽江淮汽车集团股份有限公司</w:t>
            </w:r>
          </w:p>
        </w:tc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70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省机械冶金工会</w:t>
            </w:r>
          </w:p>
        </w:tc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CAC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职工子女患恶性肿瘤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9A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意外致困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2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医疗救助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A2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9580</w:t>
            </w:r>
          </w:p>
        </w:tc>
      </w:tr>
      <w:tr w14:paraId="5306C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9C0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AB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  灿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0B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CE5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安徽江淮汽车集团股份有限公司</w:t>
            </w:r>
          </w:p>
        </w:tc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862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省机械冶金工会</w:t>
            </w:r>
          </w:p>
        </w:tc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017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职工配偶妊娠双胎早产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AC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意外致困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D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医疗救助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A3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4880</w:t>
            </w:r>
          </w:p>
        </w:tc>
      </w:tr>
      <w:tr w14:paraId="671CE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092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2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尹海军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721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3C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安徽江淮汽车集团股份有限公司</w:t>
            </w:r>
          </w:p>
        </w:tc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85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省机械冶金工会</w:t>
            </w:r>
          </w:p>
        </w:tc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C05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职工本人患重度肝部疾病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84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意外致困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23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医疗救助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9C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2320</w:t>
            </w:r>
          </w:p>
        </w:tc>
      </w:tr>
      <w:bookmarkEnd w:id="0"/>
    </w:tbl>
    <w:p w14:paraId="169F96C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安徽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省总工会职工服务中心困难职工建档帮扶救助明细表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0E4FBF"/>
    <w:rsid w:val="00CA7EEA"/>
    <w:rsid w:val="01E44FDB"/>
    <w:rsid w:val="030E4FBF"/>
    <w:rsid w:val="05C262CD"/>
    <w:rsid w:val="0A374116"/>
    <w:rsid w:val="0A6A44EC"/>
    <w:rsid w:val="0A9F23E7"/>
    <w:rsid w:val="0AB6328D"/>
    <w:rsid w:val="0AF53DB5"/>
    <w:rsid w:val="0C0F0EA7"/>
    <w:rsid w:val="0EE52393"/>
    <w:rsid w:val="1D1E3640"/>
    <w:rsid w:val="1D721295"/>
    <w:rsid w:val="1FD60202"/>
    <w:rsid w:val="207A3BA2"/>
    <w:rsid w:val="208337BA"/>
    <w:rsid w:val="2100305C"/>
    <w:rsid w:val="22237002"/>
    <w:rsid w:val="223B434C"/>
    <w:rsid w:val="24833D88"/>
    <w:rsid w:val="25CE54D7"/>
    <w:rsid w:val="26AF5308"/>
    <w:rsid w:val="29312005"/>
    <w:rsid w:val="2D986AF6"/>
    <w:rsid w:val="2DCF003E"/>
    <w:rsid w:val="2FC00586"/>
    <w:rsid w:val="30112B90"/>
    <w:rsid w:val="30ED53AB"/>
    <w:rsid w:val="315E0057"/>
    <w:rsid w:val="334C25AD"/>
    <w:rsid w:val="358856A2"/>
    <w:rsid w:val="38093676"/>
    <w:rsid w:val="398E0DAD"/>
    <w:rsid w:val="3BB014AF"/>
    <w:rsid w:val="3CF90C34"/>
    <w:rsid w:val="415723CD"/>
    <w:rsid w:val="425132C0"/>
    <w:rsid w:val="432664FB"/>
    <w:rsid w:val="436037BB"/>
    <w:rsid w:val="49F02CC8"/>
    <w:rsid w:val="4D64659D"/>
    <w:rsid w:val="4E7740AE"/>
    <w:rsid w:val="522E5C61"/>
    <w:rsid w:val="550F5041"/>
    <w:rsid w:val="56051FA0"/>
    <w:rsid w:val="58417C07"/>
    <w:rsid w:val="58E862D4"/>
    <w:rsid w:val="5B296730"/>
    <w:rsid w:val="5DDD4BD4"/>
    <w:rsid w:val="5F585836"/>
    <w:rsid w:val="5F887941"/>
    <w:rsid w:val="65167D25"/>
    <w:rsid w:val="6AB853DB"/>
    <w:rsid w:val="6E8977BA"/>
    <w:rsid w:val="71F87130"/>
    <w:rsid w:val="770E0EF8"/>
    <w:rsid w:val="7B0A3A31"/>
    <w:rsid w:val="7FB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2b49244a-351c-4224-bc92-a9097ffa0a99</errorID>
      <errorWord>患</errorWord>
      <group>L1_Word</group>
      <groupName>字词问题</groupName>
      <ability>L2_Typo</ability>
      <abilityName>字词错误</abilityName>
      <candidateList>
        <item>患有</item>
      </candidateList>
      <explain/>
      <paraID>3E1A027E</paraID>
      <start>4</start>
      <end>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f96bf82-96a0-4584-9f6b-f53e3dbdd8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479</Words>
  <Characters>513</Characters>
  <Lines>0</Lines>
  <Paragraphs>0</Paragraphs>
  <TotalTime>1</TotalTime>
  <ScaleCrop>false</ScaleCrop>
  <LinksUpToDate>false</LinksUpToDate>
  <CharactersWithSpaces>517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2026-09-29T07:17:00Z</dcterms:created>
  <dc:creator>honey honey</dc:creator>
  <cp:lastModifiedBy>honey honey</cp:lastModifiedBy>
  <dcterms:modified xsi:type="dcterms:W3CDTF">2026-09-29T07:49:24Z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425743C3D52D474CAB5F7437EC3AFF84_11</vt:lpwstr>
  </property>
  <property fmtid="{D5CDD505-2E9C-101B-9397-08002B2CF9AE}" pid="4" name="KSOTemplateDocerSaveRecord">
    <vt:lpwstr>eyJoZGlkIjoiOWIyZTljNGE1MGNlYzQ1YjYzYWFlNWVkMmE3OTllMTAiLCJ1c2VySWQiOiI0MDM1ODY3NTAifQ==</vt:lpwstr>
  </property>
</Properties>
</file>